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01" w:rsidRPr="002E1D01" w:rsidRDefault="002E1D01" w:rsidP="002E1D01">
      <w:pPr>
        <w:bidi/>
        <w:jc w:val="center"/>
        <w:rPr>
          <w:rFonts w:cs="B Mitra" w:hint="cs"/>
          <w:b/>
          <w:bCs/>
          <w:sz w:val="10"/>
          <w:szCs w:val="10"/>
          <w:rtl/>
          <w:lang w:bidi="fa-IR"/>
        </w:rPr>
      </w:pPr>
    </w:p>
    <w:p w:rsidR="002E1D01" w:rsidRPr="002E1D01" w:rsidRDefault="002E1D01" w:rsidP="002E1D01">
      <w:pPr>
        <w:bidi/>
        <w:jc w:val="center"/>
        <w:rPr>
          <w:rFonts w:cs="B Mitra"/>
          <w:b/>
          <w:bCs/>
          <w:sz w:val="20"/>
          <w:szCs w:val="20"/>
          <w:rtl/>
        </w:rPr>
      </w:pPr>
      <w:bookmarkStart w:id="0" w:name="_GoBack"/>
      <w:r w:rsidRPr="002E1D01">
        <w:rPr>
          <w:rFonts w:cs="B Mitra" w:hint="cs"/>
          <w:b/>
          <w:bCs/>
          <w:sz w:val="20"/>
          <w:szCs w:val="20"/>
          <w:rtl/>
        </w:rPr>
        <w:t>فرم مشخصات داوطلب دوره هاي آموزشي خارج از كشور</w:t>
      </w:r>
      <w:bookmarkEnd w:id="0"/>
    </w:p>
    <w:p w:rsidR="002E1D01" w:rsidRPr="002E1D01" w:rsidRDefault="002E1D01" w:rsidP="002E1D01">
      <w:pPr>
        <w:bidi/>
        <w:rPr>
          <w:rFonts w:cs="B Mitra"/>
          <w:b/>
          <w:bCs/>
          <w:sz w:val="20"/>
          <w:szCs w:val="20"/>
          <w:rtl/>
        </w:rPr>
      </w:pPr>
      <w:r w:rsidRPr="002E1D01">
        <w:rPr>
          <w:rFonts w:cs="B Mitra" w:hint="cs"/>
          <w:b/>
          <w:bCs/>
          <w:sz w:val="20"/>
          <w:szCs w:val="20"/>
          <w:rtl/>
        </w:rPr>
        <w:t xml:space="preserve">الف </w:t>
      </w:r>
      <w:r w:rsidRPr="002E1D01">
        <w:rPr>
          <w:rFonts w:cs="Mitra" w:hint="cs"/>
          <w:b/>
          <w:bCs/>
          <w:sz w:val="20"/>
          <w:szCs w:val="20"/>
          <w:rtl/>
        </w:rPr>
        <w:t>–</w:t>
      </w:r>
      <w:r w:rsidRPr="002E1D01">
        <w:rPr>
          <w:rFonts w:cs="B Mitra" w:hint="cs"/>
          <w:b/>
          <w:bCs/>
          <w:sz w:val="20"/>
          <w:szCs w:val="20"/>
          <w:rtl/>
        </w:rPr>
        <w:t xml:space="preserve"> مشخصات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4"/>
        <w:gridCol w:w="1042"/>
        <w:gridCol w:w="141"/>
        <w:gridCol w:w="878"/>
        <w:gridCol w:w="741"/>
        <w:gridCol w:w="907"/>
        <w:gridCol w:w="3422"/>
        <w:gridCol w:w="1274"/>
      </w:tblGrid>
      <w:tr w:rsidR="002E1D01" w:rsidRPr="002E1D01" w:rsidTr="002E1D01">
        <w:tc>
          <w:tcPr>
            <w:tcW w:w="989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2E1D01" w:rsidRPr="002E1D01" w:rsidRDefault="002E1D01" w:rsidP="002E1D01">
            <w:pPr>
              <w:bidi/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 xml:space="preserve">نام: </w:t>
            </w:r>
          </w:p>
          <w:p w:rsidR="002E1D01" w:rsidRPr="002E1D01" w:rsidRDefault="002E1D01" w:rsidP="002E1D01">
            <w:pPr>
              <w:bidi/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spacing w:before="120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1691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spacing w:before="120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تاريخ تولد:</w:t>
            </w:r>
          </w:p>
        </w:tc>
        <w:tc>
          <w:tcPr>
            <w:tcW w:w="3484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spacing w:before="120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1307" w:type="dxa"/>
            <w:vMerge w:val="restar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hideMark/>
          </w:tcPr>
          <w:p w:rsidR="002E1D01" w:rsidRPr="002E1D01" w:rsidRDefault="002E1D01" w:rsidP="002E1D01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محل الصاق عکس</w:t>
            </w:r>
          </w:p>
        </w:tc>
      </w:tr>
      <w:tr w:rsidR="002E1D01" w:rsidRPr="002E1D01" w:rsidTr="002E1D01">
        <w:tc>
          <w:tcPr>
            <w:tcW w:w="2049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شماره گذرنامه:</w:t>
            </w:r>
          </w:p>
        </w:tc>
        <w:tc>
          <w:tcPr>
            <w:tcW w:w="27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تاريخ اعتبار گذرنامه: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tabs>
                <w:tab w:val="left" w:pos="1752"/>
                <w:tab w:val="left" w:pos="1831"/>
              </w:tabs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وضعيت تاهل:متاهل...........مجرد.........</w:t>
            </w: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  <w:tr w:rsidR="002E1D01" w:rsidRPr="002E1D01" w:rsidTr="002E1D01">
        <w:tc>
          <w:tcPr>
            <w:tcW w:w="4785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نوع استخدام: رسمی ........ پيمانی.......آزمايشی.........ساير.........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پست سازمانی:</w:t>
            </w: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  <w:tr w:rsidR="002E1D01" w:rsidRPr="002E1D01" w:rsidTr="002E1D01">
        <w:tc>
          <w:tcPr>
            <w:tcW w:w="3850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سابقه:رسمی ....... سال         غير رسمی .......... سال</w:t>
            </w:r>
          </w:p>
        </w:tc>
        <w:tc>
          <w:tcPr>
            <w:tcW w:w="44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دستگاه محل خدمت:</w:t>
            </w: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  <w:tr w:rsidR="002E1D01" w:rsidRPr="002E1D01" w:rsidTr="002E1D01">
        <w:trPr>
          <w:trHeight w:val="725"/>
        </w:trPr>
        <w:tc>
          <w:tcPr>
            <w:tcW w:w="9576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خلاصه وظايف پست سازمانی:</w:t>
            </w:r>
          </w:p>
        </w:tc>
      </w:tr>
      <w:tr w:rsidR="002E1D01" w:rsidRPr="002E1D01" w:rsidTr="002E1D01">
        <w:tc>
          <w:tcPr>
            <w:tcW w:w="4785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نشانی محل کار:</w:t>
            </w:r>
          </w:p>
        </w:tc>
        <w:tc>
          <w:tcPr>
            <w:tcW w:w="4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تلفن محل کار:</w:t>
            </w:r>
          </w:p>
        </w:tc>
      </w:tr>
      <w:tr w:rsidR="002E1D01" w:rsidRPr="002E1D01" w:rsidTr="002E1D01">
        <w:tc>
          <w:tcPr>
            <w:tcW w:w="2190" w:type="dxa"/>
            <w:gridSpan w:val="3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تلفن منزل:</w:t>
            </w:r>
          </w:p>
        </w:tc>
        <w:tc>
          <w:tcPr>
            <w:tcW w:w="2595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791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آدرس الکترونيکی:</w:t>
            </w:r>
          </w:p>
        </w:tc>
      </w:tr>
    </w:tbl>
    <w:p w:rsidR="002E1D01" w:rsidRPr="002E1D01" w:rsidRDefault="002E1D01" w:rsidP="002E1D01">
      <w:pPr>
        <w:bidi/>
        <w:jc w:val="both"/>
        <w:rPr>
          <w:rFonts w:cs="B Mitra"/>
          <w:b/>
          <w:bCs/>
          <w:sz w:val="20"/>
          <w:szCs w:val="20"/>
          <w:rtl/>
        </w:rPr>
      </w:pPr>
      <w:r w:rsidRPr="002E1D01">
        <w:rPr>
          <w:rFonts w:cs="B Mitra" w:hint="cs"/>
          <w:b/>
          <w:bCs/>
          <w:sz w:val="20"/>
          <w:szCs w:val="20"/>
          <w:rtl/>
        </w:rPr>
        <w:t xml:space="preserve">ب </w:t>
      </w:r>
      <w:r w:rsidRPr="002E1D01">
        <w:rPr>
          <w:rFonts w:cs="Mitra" w:hint="cs"/>
          <w:b/>
          <w:bCs/>
          <w:sz w:val="20"/>
          <w:szCs w:val="20"/>
          <w:rtl/>
        </w:rPr>
        <w:t>–</w:t>
      </w:r>
      <w:r w:rsidRPr="002E1D01">
        <w:rPr>
          <w:rFonts w:cs="B Mitra" w:hint="cs"/>
          <w:b/>
          <w:bCs/>
          <w:sz w:val="20"/>
          <w:szCs w:val="20"/>
          <w:rtl/>
        </w:rPr>
        <w:t xml:space="preserve"> سوابق تحصيلی (از بالاترين مدرک تحصيلی)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7"/>
        <w:gridCol w:w="980"/>
        <w:gridCol w:w="1327"/>
        <w:gridCol w:w="1467"/>
        <w:gridCol w:w="881"/>
        <w:gridCol w:w="978"/>
        <w:gridCol w:w="1393"/>
        <w:gridCol w:w="1366"/>
      </w:tblGrid>
      <w:tr w:rsidR="002E1D01" w:rsidRPr="002E1D01" w:rsidTr="006E1854"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136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216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نام موسسه/دانشگاه</w:t>
            </w:r>
          </w:p>
        </w:tc>
        <w:tc>
          <w:tcPr>
            <w:tcW w:w="1697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سال فارغ التحصيلی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نام موسسه/دانشگاه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سال فارغ التحصيلی</w:t>
            </w:r>
          </w:p>
        </w:tc>
      </w:tr>
      <w:tr w:rsidR="002E1D01" w:rsidRPr="002E1D01" w:rsidTr="006E1854">
        <w:tc>
          <w:tcPr>
            <w:tcW w:w="1138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  <w:tr w:rsidR="002E1D01" w:rsidRPr="002E1D01" w:rsidTr="006E1854">
        <w:tc>
          <w:tcPr>
            <w:tcW w:w="113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18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</w:tbl>
    <w:p w:rsidR="002E1D01" w:rsidRPr="002E1D01" w:rsidRDefault="002E1D01" w:rsidP="002E1D01">
      <w:pPr>
        <w:bidi/>
        <w:rPr>
          <w:rFonts w:cs="B Mitra"/>
          <w:b/>
          <w:bCs/>
          <w:sz w:val="20"/>
          <w:szCs w:val="20"/>
          <w:rtl/>
        </w:rPr>
      </w:pPr>
      <w:r w:rsidRPr="002E1D01">
        <w:rPr>
          <w:rFonts w:cs="B Mitra" w:hint="cs"/>
          <w:b/>
          <w:bCs/>
          <w:sz w:val="20"/>
          <w:szCs w:val="20"/>
          <w:rtl/>
        </w:rPr>
        <w:t xml:space="preserve">ج </w:t>
      </w:r>
      <w:r w:rsidRPr="002E1D01">
        <w:rPr>
          <w:rFonts w:cs="Mitra" w:hint="cs"/>
          <w:b/>
          <w:bCs/>
          <w:sz w:val="20"/>
          <w:szCs w:val="20"/>
          <w:rtl/>
        </w:rPr>
        <w:t>–</w:t>
      </w:r>
      <w:r w:rsidRPr="002E1D01">
        <w:rPr>
          <w:rFonts w:cs="B Mitra" w:hint="cs"/>
          <w:b/>
          <w:bCs/>
          <w:sz w:val="20"/>
          <w:szCs w:val="20"/>
          <w:rtl/>
        </w:rPr>
        <w:t xml:space="preserve"> عناوين دوره های آموزشی کوتاه مدت خارج از کشور که تاکنون شرکت کرده ايدد- سوابق خدمت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67"/>
        <w:gridCol w:w="675"/>
        <w:gridCol w:w="1284"/>
        <w:gridCol w:w="796"/>
        <w:gridCol w:w="1052"/>
        <w:gridCol w:w="273"/>
        <w:gridCol w:w="1398"/>
        <w:gridCol w:w="1296"/>
        <w:gridCol w:w="1038"/>
      </w:tblGrid>
      <w:tr w:rsidR="002E1D01" w:rsidRPr="002E1D01" w:rsidTr="006E1854">
        <w:tc>
          <w:tcPr>
            <w:tcW w:w="1763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عنوان دوره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کد دوره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مقام بورس دهنده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محل اجرا</w:t>
            </w:r>
          </w:p>
        </w:tc>
        <w:tc>
          <w:tcPr>
            <w:tcW w:w="1157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مدت (به روز)</w:t>
            </w:r>
          </w:p>
        </w:tc>
        <w:tc>
          <w:tcPr>
            <w:tcW w:w="283" w:type="dxa"/>
            <w:vMerge w:val="restart"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 xml:space="preserve">عنوان پست   </w:t>
            </w:r>
          </w:p>
        </w:tc>
        <w:tc>
          <w:tcPr>
            <w:tcW w:w="1417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دستگاه محل خدمت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مدت (به سال)</w:t>
            </w:r>
          </w:p>
        </w:tc>
      </w:tr>
      <w:tr w:rsidR="002E1D01" w:rsidRPr="002E1D01" w:rsidTr="006E1854">
        <w:tc>
          <w:tcPr>
            <w:tcW w:w="1763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  <w:tr w:rsidR="002E1D01" w:rsidRPr="002E1D01" w:rsidTr="006E1854">
        <w:tc>
          <w:tcPr>
            <w:tcW w:w="176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  <w:tr w:rsidR="002E1D01" w:rsidRPr="002E1D01" w:rsidTr="006E1854">
        <w:tc>
          <w:tcPr>
            <w:tcW w:w="176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  <w:tr w:rsidR="002E1D01" w:rsidRPr="002E1D01" w:rsidTr="006E1854">
        <w:tc>
          <w:tcPr>
            <w:tcW w:w="176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  <w:tr w:rsidR="002E1D01" w:rsidRPr="002E1D01" w:rsidTr="006E1854">
        <w:tc>
          <w:tcPr>
            <w:tcW w:w="176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</w:tbl>
    <w:p w:rsidR="002E1D01" w:rsidRPr="002E1D01" w:rsidRDefault="002E1D01" w:rsidP="002E1D01">
      <w:pPr>
        <w:bidi/>
        <w:rPr>
          <w:rFonts w:cs="B Mitra"/>
          <w:b/>
          <w:bCs/>
          <w:sz w:val="20"/>
          <w:szCs w:val="20"/>
        </w:rPr>
      </w:pPr>
      <w:r w:rsidRPr="002E1D01">
        <w:rPr>
          <w:rFonts w:cs="B Mitra" w:hint="cs"/>
          <w:b/>
          <w:bCs/>
          <w:sz w:val="20"/>
          <w:szCs w:val="20"/>
          <w:rtl/>
        </w:rPr>
        <w:t xml:space="preserve">ه </w:t>
      </w:r>
      <w:r w:rsidRPr="002E1D01">
        <w:rPr>
          <w:rFonts w:cs="Mitra" w:hint="cs"/>
          <w:b/>
          <w:bCs/>
          <w:sz w:val="20"/>
          <w:szCs w:val="20"/>
          <w:rtl/>
        </w:rPr>
        <w:t>–</w:t>
      </w:r>
      <w:r w:rsidRPr="002E1D01">
        <w:rPr>
          <w:rFonts w:cs="B Mitra" w:hint="cs"/>
          <w:b/>
          <w:bCs/>
          <w:sz w:val="20"/>
          <w:szCs w:val="20"/>
          <w:rtl/>
        </w:rPr>
        <w:t xml:space="preserve"> اطلاعات فردی مرتبط با دوره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93"/>
      </w:tblGrid>
      <w:tr w:rsidR="002E1D01" w:rsidRPr="002E1D01" w:rsidTr="006E1854">
        <w:trPr>
          <w:trHeight w:val="665"/>
        </w:trPr>
        <w:tc>
          <w:tcPr>
            <w:tcW w:w="102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فعاليت ها و طرح های ارزنده مرتبط با موضوع دوره که توسط داوطلب انجام شده است (عناوين ذکر شود):</w:t>
            </w:r>
          </w:p>
        </w:tc>
      </w:tr>
      <w:tr w:rsidR="002E1D01" w:rsidRPr="002E1D01" w:rsidTr="006E1854">
        <w:tc>
          <w:tcPr>
            <w:tcW w:w="102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E1D01" w:rsidRPr="002E1D01" w:rsidRDefault="002E1D01" w:rsidP="002E1D01">
            <w:pPr>
              <w:tabs>
                <w:tab w:val="left" w:pos="3771"/>
              </w:tabs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ميزان تسلط داوطلب به زبان خارجی دوره:عالی                  خوب                متوسطضعيف            خيلی ضعيف</w:t>
            </w:r>
          </w:p>
        </w:tc>
      </w:tr>
      <w:tr w:rsidR="002E1D01" w:rsidRPr="002E1D01" w:rsidTr="006E1854">
        <w:tc>
          <w:tcPr>
            <w:tcW w:w="102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1D01" w:rsidRPr="002E1D01" w:rsidRDefault="002E1D01" w:rsidP="002E1D01">
            <w:pPr>
              <w:tabs>
                <w:tab w:val="left" w:pos="3771"/>
              </w:tabs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ميزان نياز داوطلب به طی دوره(با توجه به وظايف شغلی):بسيار زياد      زياد            متوسط             کم                 بسيار کم</w:t>
            </w:r>
          </w:p>
        </w:tc>
      </w:tr>
    </w:tbl>
    <w:p w:rsidR="002E1D01" w:rsidRPr="002E1D01" w:rsidRDefault="002E1D01" w:rsidP="002E1D01">
      <w:pPr>
        <w:bidi/>
        <w:rPr>
          <w:rFonts w:cs="B Mitra"/>
          <w:b/>
          <w:bCs/>
          <w:sz w:val="20"/>
          <w:szCs w:val="20"/>
        </w:rPr>
      </w:pPr>
      <w:r w:rsidRPr="002E1D01">
        <w:rPr>
          <w:rFonts w:cs="B Mitra" w:hint="cs"/>
          <w:b/>
          <w:bCs/>
          <w:sz w:val="20"/>
          <w:szCs w:val="20"/>
          <w:rtl/>
        </w:rPr>
        <w:t xml:space="preserve">و </w:t>
      </w:r>
      <w:r w:rsidRPr="002E1D01">
        <w:rPr>
          <w:rFonts w:cs="Mitra" w:hint="cs"/>
          <w:b/>
          <w:bCs/>
          <w:sz w:val="20"/>
          <w:szCs w:val="20"/>
          <w:rtl/>
        </w:rPr>
        <w:t>–</w:t>
      </w:r>
      <w:r w:rsidRPr="002E1D01">
        <w:rPr>
          <w:rFonts w:cs="B Mitra" w:hint="cs"/>
          <w:b/>
          <w:bCs/>
          <w:sz w:val="20"/>
          <w:szCs w:val="20"/>
          <w:rtl/>
        </w:rPr>
        <w:t xml:space="preserve"> مشخصات دوره آموزشی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7"/>
        <w:gridCol w:w="1419"/>
        <w:gridCol w:w="1406"/>
        <w:gridCol w:w="1417"/>
        <w:gridCol w:w="1417"/>
        <w:gridCol w:w="2317"/>
      </w:tblGrid>
      <w:tr w:rsidR="002E1D01" w:rsidRPr="002E1D01" w:rsidTr="006E1854"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عنوان دوره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مقام بورس دهنده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محل اجرا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تاريخ خاتمه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pct12" w:color="auto" w:fill="auto"/>
            <w:hideMark/>
          </w:tcPr>
          <w:p w:rsidR="002E1D01" w:rsidRPr="002E1D01" w:rsidRDefault="002E1D01" w:rsidP="002E1D01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مدت (به روز)</w:t>
            </w:r>
          </w:p>
        </w:tc>
      </w:tr>
      <w:tr w:rsidR="002E1D01" w:rsidRPr="002E1D01" w:rsidTr="006E1854">
        <w:tc>
          <w:tcPr>
            <w:tcW w:w="1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</w:tbl>
    <w:p w:rsidR="002E1D01" w:rsidRPr="002E1D01" w:rsidRDefault="002E1D01" w:rsidP="002E1D01">
      <w:pPr>
        <w:bidi/>
        <w:rPr>
          <w:rFonts w:cs="B Mitra"/>
          <w:b/>
          <w:bCs/>
          <w:sz w:val="20"/>
          <w:szCs w:val="20"/>
          <w:rtl/>
        </w:rPr>
      </w:pPr>
      <w:r w:rsidRPr="002E1D01">
        <w:rPr>
          <w:rFonts w:cs="B Mitra" w:hint="cs"/>
          <w:b/>
          <w:bCs/>
          <w:sz w:val="20"/>
          <w:szCs w:val="20"/>
          <w:rtl/>
        </w:rPr>
        <w:t xml:space="preserve">ز </w:t>
      </w:r>
      <w:r w:rsidRPr="002E1D01">
        <w:rPr>
          <w:rFonts w:cs="Mitra" w:hint="cs"/>
          <w:b/>
          <w:bCs/>
          <w:sz w:val="20"/>
          <w:szCs w:val="20"/>
          <w:rtl/>
        </w:rPr>
        <w:t>–</w:t>
      </w:r>
      <w:r w:rsidRPr="002E1D01">
        <w:rPr>
          <w:rFonts w:cs="B Mitra" w:hint="cs"/>
          <w:b/>
          <w:bCs/>
          <w:sz w:val="20"/>
          <w:szCs w:val="20"/>
          <w:rtl/>
        </w:rPr>
        <w:t xml:space="preserve"> ساير اطلاعات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93"/>
      </w:tblGrid>
      <w:tr w:rsidR="002E1D01" w:rsidRPr="002E1D01" w:rsidTr="006E1854">
        <w:tc>
          <w:tcPr>
            <w:tcW w:w="102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شماره و تاريخ اعلام دوره از طرف معاونت توسعه مديريت و سرمايه انسانی رييس جمهور</w:t>
            </w:r>
          </w:p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</w:p>
        </w:tc>
      </w:tr>
      <w:tr w:rsidR="002E1D01" w:rsidRPr="002E1D01" w:rsidTr="006E1854">
        <w:tc>
          <w:tcPr>
            <w:tcW w:w="102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بالاترين مقام دستگاه و يا مقام مجاز از طرف وی:عنوان پست:</w:t>
            </w:r>
          </w:p>
          <w:p w:rsidR="002E1D01" w:rsidRPr="002E1D01" w:rsidRDefault="002E1D01" w:rsidP="002E1D01">
            <w:pPr>
              <w:bidi/>
              <w:rPr>
                <w:b/>
                <w:bCs/>
                <w:sz w:val="20"/>
                <w:szCs w:val="20"/>
              </w:rPr>
            </w:pPr>
            <w:r w:rsidRPr="002E1D01">
              <w:rPr>
                <w:rFonts w:hint="cs"/>
                <w:b/>
                <w:bCs/>
                <w:sz w:val="20"/>
                <w:szCs w:val="20"/>
                <w:rtl/>
              </w:rPr>
              <w:t>صحت کليه مندرجات فرم مورد تاييد می باشد:تاريخ:امضا:</w:t>
            </w:r>
          </w:p>
        </w:tc>
      </w:tr>
    </w:tbl>
    <w:p w:rsidR="002E1D01" w:rsidRPr="002E1D01" w:rsidRDefault="002E1D01" w:rsidP="002E1D01">
      <w:pPr>
        <w:bidi/>
        <w:spacing w:after="0" w:line="240" w:lineRule="auto"/>
        <w:rPr>
          <w:rFonts w:cs="B Mitra"/>
          <w:b/>
          <w:bCs/>
          <w:sz w:val="20"/>
          <w:szCs w:val="20"/>
        </w:rPr>
      </w:pPr>
      <w:r w:rsidRPr="002E1D01">
        <w:rPr>
          <w:rFonts w:cs="B Mitra" w:hint="cs"/>
          <w:b/>
          <w:bCs/>
          <w:sz w:val="20"/>
          <w:szCs w:val="20"/>
          <w:rtl/>
        </w:rPr>
        <w:t>لطفآ فرم تکميل شده به همراه حکم کارگزيني و معرفی نامه به بالاترين مقام وزراتخانه يا سازمان متبوع مبنی بر تاييد داوطلب از لحاظ صلاحيت اخلاقی و اعتقاد به مبانی جمهوری اسلامی ايران و داشتن معلومات مورد نياز و تسلط به زبان انگليسي، به اين سازمان ارايه شود.</w:t>
      </w:r>
    </w:p>
    <w:sectPr w:rsidR="002E1D01" w:rsidRPr="002E1D01" w:rsidSect="002E1D01">
      <w:pgSz w:w="12240" w:h="15840"/>
      <w:pgMar w:top="284" w:right="1440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01"/>
    <w:rsid w:val="002E1D01"/>
    <w:rsid w:val="00541BC4"/>
    <w:rsid w:val="006E7AA6"/>
    <w:rsid w:val="009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233A4B-12D4-4D6B-B2FB-62F1A394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D01"/>
    <w:pPr>
      <w:spacing w:after="0" w:line="240" w:lineRule="auto"/>
    </w:pPr>
    <w:rPr>
      <w:rFonts w:cs="B Mitra"/>
      <w:szCs w:val="26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azadeh salehi</cp:lastModifiedBy>
  <cp:revision>3</cp:revision>
  <cp:lastPrinted>2013-08-12T07:38:00Z</cp:lastPrinted>
  <dcterms:created xsi:type="dcterms:W3CDTF">2019-08-18T06:51:00Z</dcterms:created>
  <dcterms:modified xsi:type="dcterms:W3CDTF">2019-08-18T06:51:00Z</dcterms:modified>
</cp:coreProperties>
</file>